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14" w:rsidRDefault="000A4014" w:rsidP="000A401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014" w:rsidRPr="00DB6839" w:rsidRDefault="000A4014" w:rsidP="000A4014">
      <w:pPr>
        <w:jc w:val="center"/>
      </w:pPr>
      <w:r w:rsidRPr="00DB6839">
        <w:t xml:space="preserve">Совет депутатов сельского поселения </w:t>
      </w:r>
    </w:p>
    <w:p w:rsidR="000A4014" w:rsidRPr="00DB6839" w:rsidRDefault="000A4014" w:rsidP="000A4014">
      <w:pPr>
        <w:jc w:val="center"/>
      </w:pPr>
      <w:r w:rsidRPr="00DB6839">
        <w:t>Ленинский сельсовет</w:t>
      </w:r>
    </w:p>
    <w:p w:rsidR="000A4014" w:rsidRPr="00DB6839" w:rsidRDefault="000A4014" w:rsidP="000A4014">
      <w:pPr>
        <w:jc w:val="center"/>
      </w:pPr>
      <w:r w:rsidRPr="00DB6839">
        <w:t>Липецкого муниципального района Липецкой области</w:t>
      </w:r>
    </w:p>
    <w:p w:rsidR="000A4014" w:rsidRPr="00DB6839" w:rsidRDefault="000A4014" w:rsidP="000A4014">
      <w:pPr>
        <w:jc w:val="center"/>
      </w:pPr>
      <w:r>
        <w:t>вторая</w:t>
      </w:r>
      <w:r w:rsidRPr="00DB6839">
        <w:t xml:space="preserve"> </w:t>
      </w:r>
      <w:r>
        <w:t>сессия пятого</w:t>
      </w:r>
      <w:r w:rsidRPr="00DB6839">
        <w:t xml:space="preserve"> созыва</w:t>
      </w:r>
    </w:p>
    <w:p w:rsidR="000A4014" w:rsidRPr="00DB6839" w:rsidRDefault="000A4014" w:rsidP="000A4014">
      <w:pPr>
        <w:jc w:val="center"/>
      </w:pPr>
    </w:p>
    <w:p w:rsidR="000A4014" w:rsidRPr="00DB6839" w:rsidRDefault="000A4014" w:rsidP="000A4014">
      <w:pPr>
        <w:jc w:val="center"/>
      </w:pPr>
      <w:r w:rsidRPr="00DB6839">
        <w:t>РЕШЕНИЕ</w:t>
      </w:r>
    </w:p>
    <w:p w:rsidR="000A4014" w:rsidRPr="00DB6839" w:rsidRDefault="000A4014" w:rsidP="000A4014"/>
    <w:p w:rsidR="000A4014" w:rsidRDefault="000A4014" w:rsidP="000A4014">
      <w:r>
        <w:t>08.10.2015</w:t>
      </w:r>
      <w:r w:rsidRPr="00DB6839">
        <w:t xml:space="preserve">г.                                  </w:t>
      </w:r>
      <w:r>
        <w:t xml:space="preserve">                  </w:t>
      </w:r>
      <w:r w:rsidRPr="00DB6839">
        <w:t xml:space="preserve"> с. Троицкое           </w:t>
      </w:r>
      <w:r>
        <w:t xml:space="preserve">             </w:t>
      </w:r>
      <w:r w:rsidR="00A1409B">
        <w:t xml:space="preserve">                            </w:t>
      </w:r>
      <w:r>
        <w:t xml:space="preserve">  № 6</w:t>
      </w:r>
    </w:p>
    <w:p w:rsidR="000A4014" w:rsidRDefault="000A4014" w:rsidP="000A4014"/>
    <w:p w:rsidR="000A4014" w:rsidRDefault="000A4014" w:rsidP="000A4014"/>
    <w:p w:rsidR="000A4014" w:rsidRDefault="000A4014" w:rsidP="000A4014">
      <w:pPr>
        <w:jc w:val="center"/>
      </w:pPr>
      <w:r>
        <w:t>Об утверждении положения «О порядке управления и распоряжения имуществом, находящимся в муниципальной собственности сельского поселения Ленинский сельсовет Липецкого муниципального района Липецкой области»</w:t>
      </w:r>
    </w:p>
    <w:p w:rsidR="000A4014" w:rsidRDefault="000A4014" w:rsidP="000A4014">
      <w:pPr>
        <w:jc w:val="center"/>
      </w:pPr>
    </w:p>
    <w:p w:rsidR="000A4014" w:rsidRDefault="000A4014" w:rsidP="000A4014">
      <w:pPr>
        <w:jc w:val="center"/>
      </w:pPr>
    </w:p>
    <w:p w:rsidR="000A4014" w:rsidRDefault="000A4014" w:rsidP="000A4014">
      <w:pPr>
        <w:jc w:val="both"/>
      </w:pPr>
      <w:r>
        <w:t xml:space="preserve">   Рассмотрев представленное администрацией сельского поселения Ленинский сельсовет Липецкого муниципального района Липецкой области положение «О порядке управления и распоряжения имуществом, находящимся в собственности сельского поселения Ленинский сельсовет Липецкого муниципального района Липецкой области», руководствуясь действующим законодательством, Уставом сельского поселения Ленинский сельсовет, учитывая решения постоянных депутатских комиссий, Совет депутатов сельского поселения Ленинский сельсовет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>РЕШИЛ: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1. Принять положение «О порядке управления и распоряжения имуществом, находящимся в муниципальной собственности сельского поселения Ленинский сельсовет Липецкого муниципального района Липецкой области» (прилагается).</w:t>
      </w:r>
    </w:p>
    <w:p w:rsidR="000A4014" w:rsidRDefault="000A4014" w:rsidP="000A4014">
      <w:pPr>
        <w:jc w:val="both"/>
      </w:pPr>
      <w:r>
        <w:t xml:space="preserve">   2. Направить указанное положение главе сельского поселения для подписания и обнародования.</w:t>
      </w:r>
    </w:p>
    <w:p w:rsidR="000A4014" w:rsidRDefault="000A4014" w:rsidP="000A4014">
      <w:pPr>
        <w:jc w:val="both"/>
      </w:pPr>
      <w:r>
        <w:t xml:space="preserve">   3. Настоящее решение вступает в силу со дня его официального обнародования.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>Председатель Совета депутатов</w:t>
      </w:r>
    </w:p>
    <w:p w:rsidR="000A4014" w:rsidRPr="00DB6839" w:rsidRDefault="000A4014" w:rsidP="000A4014">
      <w:pPr>
        <w:jc w:val="both"/>
      </w:pPr>
      <w:r>
        <w:t xml:space="preserve">сельского поселения Ленинский сельсовет                                                </w:t>
      </w:r>
      <w:r w:rsidR="00A1409B">
        <w:t xml:space="preserve">           </w:t>
      </w:r>
      <w:r>
        <w:t xml:space="preserve">  И.И. Жуков </w:t>
      </w:r>
    </w:p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Pr="00A806AD" w:rsidRDefault="000A4014" w:rsidP="000A4014"/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</w:t>
      </w:r>
      <w:r w:rsidRPr="00C33339">
        <w:rPr>
          <w:sz w:val="22"/>
          <w:szCs w:val="22"/>
        </w:rPr>
        <w:t>Приложение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A1409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к решению Совета депутатов сельского поселения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Ленинский сельсовет Липецкого муниципального района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Липецкой области № 6 от 08.10.2015г.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Pr="00C33339" w:rsidRDefault="000A4014" w:rsidP="000A4014">
      <w:pPr>
        <w:jc w:val="center"/>
      </w:pPr>
      <w:r w:rsidRPr="00C33339">
        <w:t>Положение</w:t>
      </w:r>
    </w:p>
    <w:p w:rsidR="000A4014" w:rsidRDefault="000A4014" w:rsidP="000A4014">
      <w:pPr>
        <w:jc w:val="center"/>
      </w:pPr>
      <w:r>
        <w:rPr>
          <w:sz w:val="22"/>
          <w:szCs w:val="22"/>
        </w:rPr>
        <w:t xml:space="preserve">«О порядке </w:t>
      </w:r>
      <w:r>
        <w:t xml:space="preserve">управления и распоряжения имуществом, находящимся в муниципальной собственности сельского поселения Ленинский сельсовет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t>Липецкого муниципального района Липецкой области</w:t>
      </w:r>
      <w:r>
        <w:rPr>
          <w:sz w:val="22"/>
          <w:szCs w:val="22"/>
        </w:rPr>
        <w:t>»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center"/>
      </w:pPr>
      <w:r w:rsidRPr="003C4C20">
        <w:t>1. Общие положения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1. Настоящее Положение разработано в соответствии с действующим законодательством Российской Федерации, нормативными правовыми актами Липецкой области, Липецкого муниципального района, сельского поселения Ленинский сельсовет Липецкого муниципального района Липецкой области (далее – сельское поселение).</w:t>
      </w:r>
    </w:p>
    <w:p w:rsidR="000A4014" w:rsidRDefault="000A4014" w:rsidP="000A4014">
      <w:pPr>
        <w:jc w:val="both"/>
      </w:pPr>
      <w:r>
        <w:t xml:space="preserve">   2. Настоящее Положение устанавливает порядок управления и распоряжения имуществом, находящимся в муниципальной собственности сельского поселения и определяет полномочия органов местного самоуправления сельского поселения в сфере управления и распоряжения муниципальным имуществом сельского поселения.</w:t>
      </w:r>
    </w:p>
    <w:p w:rsidR="000A4014" w:rsidRDefault="000A4014" w:rsidP="000A4014">
      <w:pPr>
        <w:jc w:val="both"/>
      </w:pPr>
      <w:r>
        <w:t xml:space="preserve">   3. Сельское поселение владеет, пользуется и распоряжается муниципальным имуществом с целью эффективного развития экономики сельского поселения, обеспечения жизнедеятельности населения, а также для обеспечения деятельности органов местного самоуправления сельского поселения.</w:t>
      </w:r>
    </w:p>
    <w:p w:rsidR="000A4014" w:rsidRDefault="000A4014" w:rsidP="000A4014">
      <w:pPr>
        <w:jc w:val="both"/>
      </w:pPr>
      <w:r>
        <w:t xml:space="preserve">   4. Для целей настоящего Положения используются основные понятия: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а) муниципальное имущество – движимое (в том числе имущественные права) и недвижимое имущество, находящееся в муниципальной собственности;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б) управление муниципальным имуществом – организованный процесс принятия и исполнения решений, осуществляемый органами местного самоуправления в области владения, пользования,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 эффективной координации, регулирования и контроля за их деятельностью;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в) распоряжение муниципальным имуществом –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залог;</w:t>
      </w:r>
    </w:p>
    <w:p w:rsidR="000A4014" w:rsidRDefault="000A4014" w:rsidP="000A4014">
      <w:pPr>
        <w:jc w:val="both"/>
      </w:pPr>
    </w:p>
    <w:p w:rsidR="000A4014" w:rsidRDefault="000A4014" w:rsidP="000A4014">
      <w:pPr>
        <w:jc w:val="both"/>
      </w:pPr>
      <w:r>
        <w:t xml:space="preserve">   г) 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управления;</w:t>
      </w:r>
    </w:p>
    <w:p w:rsidR="000A4014" w:rsidRDefault="000A4014" w:rsidP="000A4014">
      <w:pPr>
        <w:jc w:val="both"/>
      </w:pPr>
    </w:p>
    <w:p w:rsidR="000A4014" w:rsidRPr="003C4C20" w:rsidRDefault="000A4014" w:rsidP="000A4014">
      <w:pPr>
        <w:jc w:val="both"/>
      </w:pPr>
      <w:r>
        <w:t xml:space="preserve">   д) реестр муниципальной собственности – информационная система, содержащая структурированный перечень муниципального имущества и сведения об этом имуществе.  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2. Муниципальное имущество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2.1. Органы местного самоуправления сельского поселения от имени сельского поселения самостоятельно владеют, пользуются и распоряжаются муниципальным имуществом в соответствии с </w:t>
      </w:r>
      <w:r>
        <w:rPr>
          <w:sz w:val="22"/>
          <w:szCs w:val="22"/>
        </w:rPr>
        <w:lastRenderedPageBreak/>
        <w:t>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лицам, органам государственной власти Российской Федерации, Липецкой области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2.3. Муниципальное имущество может быть передано во владение, пользование, распоряжение юридическим и физическим лицам, использовано в качестве предмета залога, аренды, ипотеки, доверительного управления, использовано и обременено иными способами в соответствии с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2.4. В собственности сельского поселения может находиться имущество в соответствии с Уставом 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2.5. В случае возникновения у сельского поселения права собственности на имущество, не предназначенное для решения вопросов местного значения сельского поселения,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2.6. Объекты муниципальной собственности сельского поселения Ленинский сельсовет могут находиться как на территории сельского поселения, так и за его пределами.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3. Учет муниципального имущества, контроль за его сохранностью и использованием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3.1. Муниципальное имущество (за исключением средств местного бюджета) подлежит обязательному учету в реестре муниципального имущества сельского поселения Ленинский сельсовет (далее – Реестр муниципального имущества).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Реестр муниципального имущества ведется с целью осуществления учета и систематизации данных о муниципальном имуществе и представляет собой совокупность баз данных, содержащих перечни объектов учета и данные о них. Данными об объектах учета являются сведения, характеризующие эти объекты, и об их индивидуальных особенностях, позволяющих отличить их от других объектов.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3.2. Основные принципы создания и ведения Реестра, состав информации об объектах учета, порядок ее сбора, обработки, полномочия и ответственность организаций, участвующих в создании и ведении Реестра, определяются Положением о реестре муниципальной собственности сельского поселения Ленинский сельсовет, утвержденным Советом депутатов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3.3. Держателем подлинника Реестра и органом, осуществляющим его ведение, является администрация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3.4. Контроль за сохранностью и использованием по назначению муниципальной собственности, переданной организациям, осуществляет администрация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3.5. Основными задачами контроля за сохранностью и использованием по назначению муниципальной собственности являются: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выявление отклонений, различий между зафиксированными в документах состоянием муниципального имущества на момент контроля и ее фактическим состоянием;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определение технического состояния объектов контроля и возможности их дальнейшей эксплуатации.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3.6. В целях осуществления контроля за сохранностью и использованием по назначению муниципальной собственности администрация сельского поселения: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- осуществляет ежегодные документальные проверки данных бухгалтерской отчетности финансовых документов, представляемых организациями, использующими муниципальное имущество, на соответствие данных содержащихся в реестре;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осуществляет проверки фактического наличия, состояния сохранности и использования по назначению имущества.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3.7. Контроль за сохранностью и использованием по назначению муниципального имущества в плановом и внеплановом порядке.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а) плановый контроль в форме документальной проверки проводится ежегодно по результатам работы организации за прошедший год.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б) внеплановый контроль осуществляется: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передаче муниципальной собственности в аренду, безвозмездное пользование, залог, при ее выкупе и продаже;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прекращении срока действия договоров аренды, безвозмездного пользования, а также в случаях их расторжения;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установлении фактов хищений, порчи имущества, стихийных бедствий и других чрезвычайных ситуаций;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ликвидации (реорганизации) муниципальных учреждений (предприятий).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3.8. Для осуществления проверок фактического наличия состояния сохранности муниципальной собственности и ее использования администрация сельского поселения образует рабочую комиссию. 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3.9. По окончании календарного года полный список объектов муниципальной собственности, включенных в Реестр, прошивается и направляется Реестродержателем на утверждение главе администрации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4. Управление муниципальным имуществом при создании муниципальных учреждений.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4.1. На основе муниципальной собственности в соответствии с действующим законодательством могут создаваться муниципальные учреждения.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4.2. Муниципальные учреждения являются некоммерческими организациями и создаются для осуществления управленческих, социально-культурных и иных функций некоммерческого характера.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4.3. Порядок создания, реорганизации и ликвидации муниципальных учреждений устанавливается Положением, утвержденным Советом депутатов сельского поселения Ленинский сельсовет. 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5. Осуществление муниципальными учреждениями права  оперативного управления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5.1. На основании постановления главы администрации сельского поселения Ленинский сельсовет имущество, находящееся в муниципальной собственности, закрепляется за муниципальным учреждением на праве оперативного управления.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5.2. Муниципальное имущество закрепляется за муниципальными учреждениями: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создании муниципальных учреждений;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в процессе хозяйственной деятельности по обращению этих лиц (в том числе на основании балансовой принадлежности имущества учреждению);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перераспределении муниципального имущества между предприятиями и учреждениями (в том числе, при передаче с баланса на баланс);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при реорганизации муниципальных унитарных предприятий и муниципальных учреждений;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- при приобретении ими имущества за счет доходов от собственной деятельности.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5.3. Имущество за  учреждениями на праве  оперативного управления, кроме случая указанного в абзацах 2 и 5 пункта 2 настоящей главы, закрепляется постановлением главы администрации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Передача муниципального имущества оформляется актом  приема-передачи.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При передаче муниципального имущества между  учреждениями оформление акта приема-передачи и приложений к нему является обязанностью учреждения, передающего муниципальное имущество.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5.4. Имущество, переданное в оперативное управление муниципальным учреждениям сельского поселения, является муниципальной собственностью сельского поселения Ленинский сельсовет и отражается в балансах этих учреждений.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5.5. Муниципальные учреждения, которым имущество принадлежит на праве оперативного управления владеют, пользуются и распоряжаются этим имуществом в соответствии с целями своей деятельности, определенными Уставом учреждения.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5.6. Муниципальные учреждения не вправе самостоятельно распоряжаться муниципальным имуществом, закрепленным за ними на праве оперативного управления или приобретенного за счет средств, выделенных им по смете на финансовый год.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5.7. Продукция и доходы от использования муниципального имущества, закрепленного за муниципальными учреждениями, поступают в оперативное управление указанных юридических лиц.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5.8. Администрация сельского поселения Ленинский сельсовет без согласия учреждения вправе изъять у него излишнее, неиспользуемое либо используемое не по назначению имущество, закрепленное за учреждением на праве оперативного управления, и передать его в пользование другим предприятиям или учреждениям.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5.9. Право оперативного управления муниципальных учреждений в отношении закрепленного за ним имущества прекращается в случае: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правомерного изъятия имущества его собственником;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ликвидация или реорганизация муниципального учреждения.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5.10. Изъятое у муниципальных учреждений имущество поступает в казну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6. Полномочия Совета депутатов сельского поселения Ленинский сельсовет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Липецкого муниципального района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6.1. Представительный орган местного самоуправления – Совет депутатов сельского поселения Ленинский сельсовет Липецкого муниципального района Липецкой области (далее – Совет депутатов) устанавливает общий порядок управления, владения, пользования и распоряжения муниципальным имуществом сельского поселения.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6.2. Совет депутатов: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1) устанавливает полномочия органов местного самоуправления по управлению, владению, пользованию и распоряжению муниципальным имуществом сельского поселения;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 утверждает перечень объектов муниципального имущества сельского поселения, подлежащих приватизации (прогнозный план (Программа)), другому отчуждению, если иное не предусмотрено действующим федеральным законодательством;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принимает решения о приеме в муниципальную собственность объектов иной собственности, а также о передаче объектов муниципальной собственности в иную собственность;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4) устанавливает размеры ставок арендной платы за пользование земельными участками;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5) устанавливает порядок исчисления и уплаты в бюджет арендной платы за пользование находящимися в собственности поселения нежилыми зданиями, отдельными помещениями, строениями и сооружениями;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6) осуществляет контроль за использованием муниципального имущества сельского поселения;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7) утверждает годовой отчет о результатах приватизации муниципального имущества за прошедший год;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 принимает правовые акты по управлению, распоряжению муниципальным имуществом;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pStyle w:val="3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B542DD">
        <w:rPr>
          <w:rFonts w:ascii="Times New Roman" w:hAnsi="Times New Roman" w:cs="Times New Roman"/>
          <w:b w:val="0"/>
          <w:sz w:val="22"/>
          <w:szCs w:val="22"/>
        </w:rPr>
        <w:t xml:space="preserve">   9)</w:t>
      </w:r>
      <w:r w:rsidRPr="00B542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принимает решения о приеме в муниципальную собственность объектов иной собственности, а также о передаче объектов муниципальной собственности в иную собственность рыночной стоимостью более 500 000 рублей за единицу;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10) осуществляет иные полномочия в соответствии с действующим законодательством, Уставом сельского поселения Ленинский сельсовет, настоящим Положением.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Полномочия администрации сельского поселения Ленинский сельсовет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Липецкого муниципального района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Исполнительный орган местного самоуправления – администрация сельского поселения ленинский сельсовет Липецкого муниципального района Липецкой области (далее администрация сельского поселения) осуществляет права владения, пользования и распоряжения муниципальным имуществом в порядке, установленном Уставом, настоящим Положением и действующим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7.2. Администрация сельского поселения: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1) разрабатывает экономически обоснованный прогнозный план приватизации муниципального имущества на очередной финансовый год, организует его исполнение;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2) осуществляет полномочия реестродержателя Реестра муниципальной собственности;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дает заключения по вопросам использования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4) разрабатывает проекты нормативных актов по вопросам использования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5) осуществляет контроль за движением муниципального имущества (приобретение, списание, передача), закрепленного за муниципальными учреждениями;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6) проводит проверки наличия и целевого использования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7) проверки соблюдения условий договоров об использовании объектов муниципальной собственности;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8) осуществляет мероприятия по принятию в муниципальную собственность из федеральной, областной, районной и иных форм собственности имущества, которое должно быть закреплено за учреждениями;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9) осуществляет мероприятия по передаче в федеральную собственность, государственную собственность субъекта Российской Федерации и иную собственность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10) осуществляет подготовку необходимой документации на совершение сделок, связанных с отчуждением муниципального имущества, и представляет ее на рассмотрение Совета депутатов сельского поселения Ленинский сельсовет;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11) обеспечивает государственную регистрацию права собственности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12) принимает решения по вопросам управления муниципальными бюджетными учреждениями, назначает руководителей муниципальных бюджетных учреждений в соответствии с действующим законодательством; принимает решения о создании Ю реорганизации и ликвидации муниципальных учреждений, а также изменении типа муниципальных учреждений, утверждении их уставов и внесении в них изменений и дополнений.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13) производит прием-передачу имущества муниципальным учреждениям и вносит изменения в реестр муниципальной собственности сельского поселения;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14) определяет виды затрат на организацию и проведение приватизации муниципального имущества, проведение конкурсов и аукционов на право заключения договоров, предусматривающих переход прав владения и (или) пользования в отношении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15) принимает решения о приобретении имущества в муниципальную собственность в пределах средств, определенных местным бюджетом, а также за счет других источников, предусмотренных законодательством;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16) осуществляет контроль за поступлением средств в бюджет сельского поселения от владения, пользования и распоряжения муниципальным имуществом;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17) заключает договоры аренды, осуществляет полномочия арендодателя; 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pStyle w:val="3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  <w:szCs w:val="22"/>
        </w:rPr>
        <w:t xml:space="preserve">   </w:t>
      </w:r>
      <w:r w:rsidRPr="001F3524">
        <w:rPr>
          <w:rFonts w:ascii="Times New Roman" w:hAnsi="Times New Roman" w:cs="Times New Roman"/>
          <w:b w:val="0"/>
          <w:sz w:val="22"/>
          <w:szCs w:val="22"/>
        </w:rPr>
        <w:t>18)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принимает решения о приеме в муниципальную собственность объектов иной собственности, а также о передаче объектов муниципальной собственности в иную собственность рыночной стоимостью не превышающей 500 000 рублей за единицу;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19) в соответствии с законодательством, Уставом сельского поселения Ленинский сельсовет, решениями Совета депутатов сельского поселения осуществляет иные полномочия по управлению муниципальной собственностью.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8. Сделки с муниципальным имуществом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8.1. Под сделками с муниципальным имуществом признаются действия органов местного самоуправления, направленные на возникновение, изменение и прекращение гражданских прав и обязанностей в отношении имущества, находящегося в муниципальной собственности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8.2. Сделки с объектами муниципальной собственности совершаются уполномоченными лицами в соответствии с действующим законодательством и правовыми актами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8.3. В отношении объектов муниципальной собственности могут осуществляться сделки, не противоречащие действующему законодательству, в том числе: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купля-продажа;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мена;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аренда;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безвозмездное пользование;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залог;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доверительное управление;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- иные виды сделок.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8.4. Под муниципальным имуществом, в отношении которого совершаются сделки, понимается имущество, находящееся в муниципальной собственности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8.5. Сделки с муниципальным имуществом оформляются соответствующими договорами, порядок заключения которых установлен действующим законодательством и настоящим Положением.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9. Приватизация объектов муниципальной собственности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9.1. Имущество, находящееся в муниципальной собственности, может быть передано в собственность граждан и юридических лиц в порядке, предусмотренном законодательством и приватизации и настоящим Положением.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9.2.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9.3. Решением Совета депутатов могут определяться объекты муниципальной собственности, не подлежащие приватизации.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9.4. Прогнозный план (Программа) приватизации муниципального имущества утверждается Советом депутатов сроком на один год и в случае необходимости подлежит корректировке.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9.5. В зависимости от способа приватизации объектов муниципальной собственности между администрацией сельского поселения и получателем заключаются договор купли-продажи или  договор на передачу имущества в собственность граждан, или акт приема-передачи имущества в соответствии с федеральным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10. Купля – продажа муниципального имущества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10.1. По договору купли-продажи муниципального имущества продавец обязуется передать товар в собственность покупателя, а покупатель обязуется принять и оплатить его.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10.2. Продажа является одним из способов распоряжения имуществом, закрепленным за муниципальным учреждением, в случаях, если оно: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не участвует в основной деятельности;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не используется в деятельности в связи с неудовлетворительным техническим состоянием требования техники безопасности, охраны труда, предъявляемым к данному виду имущества (в случае если приведение имущества в надлежащее состояние экономически нецелесообразно).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10.3. Договором купли-продажи между продавцом и покупателем 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имущества, а также порядок оплаты муниципального имущества.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10.4. Стоимость имущества, подлежащего продаже, определяется независимым оценщиком на основании договора, заключаемого с продавцом муниципального имущества. По окончании работы независимый оценщик представляет Отчет по оценке рыночной стоимости продаваемого имущества.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Доходы от продажи муниципального имущества подлежат перечислению в бюджет района в полном объеме.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10.5. Переход права собственности на недвижимое имущество в результате купли-продажи подлежит обязательной регистрации в установленном порядке.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11. Аренда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11.1. Аренда муниципального имущества является одним из механизмов управления муниципальным имуществом и получения от него экономического и социального эффекта, являясь при этом одним из источников формирования местного бюджета.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11.2. В аренду могут быть переданы предприятия, имущественные комплексы, здания, строения, сооружения, нежилые помещения, оборудование, транспортные средства и другое имущество.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11.3. Объекты муниципального имущества предоставляются в аренду юридическим лицам и физическим лицам, органам государственной власти и органам местного самоуправления иных </w:t>
      </w:r>
      <w:r>
        <w:rPr>
          <w:sz w:val="22"/>
          <w:szCs w:val="22"/>
        </w:rPr>
        <w:lastRenderedPageBreak/>
        <w:t>муниципальных образований в соответствии с порядком, установленным действующим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11.4. Порядок сдачи в аренду муниципального имущества регулируется Положением, принятым Советом депутатов сельского поселения Ленинский сельсовет и договором аренды.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12. Передача муниципального имущества в безвозмездное пользование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12.1. По договору о передаче муниципального имущества в безвозмездное пользование (договору ссуды) муниципальное имущество передается ссудодателем во временное безвозмездное пользование ссудополучателю, который обязан вернуть его ссудодателю в том состоянии, в котором он его получил, с учетом износа или в состоянии, обусловленном договором.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12.2. Под объектами муниципальной собственности, передаваемыми в безвозмездное пользование, понимается движимое (за исключением денежных средств и ценных бумаг) и недвижимое (за исключением жилищного фонда) имущество, внесенное в Реестр муниципальной собственности и входящие в состав муниципальной казны сельского поселения Ленинский сельсовет.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12.3. Ссудодателем по договорам безвозмездного пользования муниципальным имуществом является администрация сельского поселения.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Ссудополучателем по договорам безвозмездного пользования могут быть: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муниципальные учреждения в случае нецелесообразности передачи им данного имущества в оперативное управление;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органы государственной власти, органы местного самоуправления, суды, правоохранительные органы;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некоммерческие организации, осуществляющие деятельность в социально значимых сферах (культура, образование, здравоохранение, физическая культура и спорт).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12.4. Передача в безвозмездное пользование муниципального имущества не влечет передачу прав собственности на это имущество.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Ссудополучатель муниципального имущества не вправе передавать его в аренду, залог, в качестве взноса (вклада) в уставный (складочный) капитал.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Ссудополучатель не вправе производить переоборудование или изменение назначения использования имущества без согласия ссудодателя и иных заинтересованных лиц.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12.5. Основным документом, регламентирующим отношения ссудодателя и ссудополучателя, является договор безвозмездного пользования. Типовая форма договора безвозмездного пользования муниципальным имуществом утверждается главой администрации сельского поселения Ленинский сельсовет. Договор безвозмездного пользования муниципальным имуществом заключается в письменном виде на срок, определяемый ссудодателем.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12.6. Договор безвозмездного пользования должен содержать следующие условия: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состав и стоимость муниципального имущества, передаваемого в безвозмездное пользование;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цели использования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срок безвозмездного пользования;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порядок передачи муниципального имущества ссудополучателю и возврата его ссудодателю;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обязательства по поддержанию переданного в безвозмездное пользование объекта в исправном состоянии, проведению текущего и капитального ремонта, порядок оплаты коммунальных услуг и текущих расходов по эксплуатации;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риск случайной гибели или случайного повреждения имущества, переданного в безвозмездное пользование, несет ссудополучатель;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все произведенные ссудополучателем отделимые и неотделимые улучшения переданного ему в безвозмездное пользование объекта признаются муниципальной собственностью, и. их стоимость не подлежит возмещению;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заключение договора безвозмездного пользования не влечет прекращения прав третьих лиц в отношении имущества, переданного в безвозмездное пользование;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ответственность сторон за ненадлежащее выполнение условий договора;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условия досрочного прекращения договора.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12.7. Заявление о передаче муниципального имущества в безвозмездное пользование подается в письменной форме на имя главы администрации муниципального района.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К заявлению прилагаются: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копия учредительного документа, заверенная нотариально или регистрирующим органом;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копия свидетельства о внесении записи в Единый государственный реестр (копия свидетельства о регистрации);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копия свидетельства о постановке на учет в налоговом органе;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документ о назначении (выборе) руководителя.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12.8. Заявление о передаче объекта в безвозмездное пользование рассматривается в месячный срок.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Заявление без приложения обязательных документов рассмотрению не подлежит.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12.9. Передача и возврат муниципального имущества в безвозмездное пользование осуществляется по передаточному акту, который является неотъемлемой частью договора.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12.10. По окончании действия договора безвозмездного пользования решение о дальнейшем использовании объектов муниципальной собственности принимает администрация сельского поселения.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13. Залог объектов муниципального имущества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13.1. Залог муниципального имущества, оборотных средств, находящихся на балансе администрации сельского поселения осуществляется в соответствии с действующим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13.2. Советом депутатов сельского поселения утверждается порядок  формирования и использования залогового фонда сельского поселения.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13.3. Залогодателем от имени сельского поселения выступает администрация сельского поселения в лице главы администрации сельского поселения. Учет залоговых сделок, контроль над целевым использованием представляемых под залог кредитных ресурсов, полнотой и своевременностью их возврата осуществляет администрация сельского поселения.  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14. Доверительное управление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14.1. В целях обеспечения надлежащего управления, содержания и эксплуатации муниципальное имущество может передаваться в доверительное управление юридическому либо физическому лицу по договору доверительного управления.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14.2. Порядок и условия передачи муниципального имущества в доверительное управление, порядок и условия проведения конкурса на право заключения договора доверительного управления определяются действующим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14.3. Назначение доверительного управляющего осуществляется по итогам проведения торгов на право заключения договора доверительного управления муниципальным имуществом.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15. Управление имуществом муниципальных учреждений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15.1. Муниципальное учреждение может быть бюджетным, автономным или казенным учреждением.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15.2. Имущество, закрепленное за муниципальным учреждением (бюджетным, казенным и автономным) на праве оперативного управления, является муниципальной собственностью.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15.3.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Остальным находящимся на праве оперативного управления имуществом бюджетное учреждение вправе распоряжаться самостоятельно.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16. Финансовое обеспечение управления муниципальным имуществом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Управление муниципальным имуществом, регулирование процессов использования имущества обеспечивается за счет местного бюджета сельского поселения.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17. Контроль за использованием объектов муниципальной собственности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17.1. В целях повышения эффективности использования муниципального имущества, установления случаев его нерационального использования и использования его не по назначению органами местного самоуправления осуществляется контроль за использованием муниципального имущества.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17.2. Контроль осуществляется в следующих формах: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проверки наличия и целевого использования муниципального имущества;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контроль за движением основных средств в муниципальных учреждениях;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аудиторские проверки деятельности муниципальных учреждений;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анализ финансового состояния и платежеспособности муниципальных учреждений;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проверки соблюдения условий договоров об использовании объектов муниципальной собственности;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другие формы, не запрещенные действующим законодательством.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17.3. Муниципальные учреждения обязаны представить по требованию администрации сельского поселения  надлежащим образом оформленный комплект бухгалтерской отчетности за любой отчетный период.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основании проведенного анализа могут быть приняты решения о реорганизации или ликвидации муниципального юридического лица.</w:t>
      </w: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A4014" w:rsidRDefault="000A4014" w:rsidP="000A4014">
      <w:pPr>
        <w:jc w:val="center"/>
        <w:rPr>
          <w:sz w:val="22"/>
          <w:szCs w:val="22"/>
        </w:rPr>
      </w:pPr>
      <w:r>
        <w:rPr>
          <w:sz w:val="22"/>
          <w:szCs w:val="22"/>
        </w:rPr>
        <w:t>18. Заключительные положения</w:t>
      </w: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18.1. Все вопросы по управлению и распоряжению муниципальной собственностью, не урегулированные настоящим Положением, решаются в соответствии с действующим законодательством и иными правовыми актами.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18.2. Настоящее Положение вступает в силу с момента официального обнародования.</w:t>
      </w:r>
    </w:p>
    <w:p w:rsidR="000A4014" w:rsidRDefault="000A4014" w:rsidP="000A4014">
      <w:pPr>
        <w:jc w:val="both"/>
        <w:rPr>
          <w:sz w:val="22"/>
          <w:szCs w:val="22"/>
        </w:rPr>
      </w:pPr>
    </w:p>
    <w:p w:rsidR="000A4014" w:rsidRDefault="000A4014" w:rsidP="000A4014">
      <w:pPr>
        <w:jc w:val="center"/>
        <w:rPr>
          <w:sz w:val="22"/>
          <w:szCs w:val="22"/>
        </w:rPr>
      </w:pPr>
    </w:p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Pr="00125ADB" w:rsidRDefault="000A4014" w:rsidP="000A4014">
      <w:r w:rsidRPr="00125ADB">
        <w:t>Глава сельского поселения</w:t>
      </w:r>
    </w:p>
    <w:p w:rsidR="000A4014" w:rsidRPr="00125ADB" w:rsidRDefault="000A4014" w:rsidP="000A4014">
      <w:r w:rsidRPr="00125ADB">
        <w:t>Ленинский сельсовет</w:t>
      </w:r>
      <w:r>
        <w:t xml:space="preserve">                                                                                                    И.И. Жуков</w:t>
      </w:r>
    </w:p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0A4014" w:rsidRDefault="000A4014" w:rsidP="000A4014"/>
    <w:p w:rsidR="008B7E72" w:rsidRDefault="008B7E72"/>
    <w:sectPr w:rsidR="008B7E72" w:rsidSect="00A140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14"/>
    <w:rsid w:val="000A4014"/>
    <w:rsid w:val="00754EDB"/>
    <w:rsid w:val="008B7E72"/>
    <w:rsid w:val="00A1409B"/>
    <w:rsid w:val="00A9668D"/>
    <w:rsid w:val="00A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7E46D-A8E2-4401-B4ED-3024DC8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14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!Главы документа"/>
    <w:basedOn w:val="a"/>
    <w:link w:val="30"/>
    <w:qFormat/>
    <w:rsid w:val="000A4014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0A4014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4810</Words>
  <Characters>27417</Characters>
  <Application>Microsoft Office Word</Application>
  <DocSecurity>0</DocSecurity>
  <Lines>228</Lines>
  <Paragraphs>64</Paragraphs>
  <ScaleCrop>false</ScaleCrop>
  <Company>slider999</Company>
  <LinksUpToDate>false</LinksUpToDate>
  <CharactersWithSpaces>32163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Панкратов</cp:lastModifiedBy>
  <cp:revision>5</cp:revision>
  <dcterms:created xsi:type="dcterms:W3CDTF">2017-01-10T12:47:00Z</dcterms:created>
  <dcterms:modified xsi:type="dcterms:W3CDTF">2017-01-11T10:16:00Z</dcterms:modified>
</cp:coreProperties>
</file>